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FC" w:rsidRDefault="00B859FC" w:rsidP="00B859F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</w:p>
    <w:p w:rsidR="00B859FC" w:rsidRPr="00273B35" w:rsidRDefault="00B859FC" w:rsidP="00B859FC">
      <w:pPr>
        <w:widowControl/>
        <w:spacing w:line="560" w:lineRule="exact"/>
        <w:jc w:val="center"/>
        <w:rPr>
          <w:rFonts w:ascii="方正小标宋简体" w:eastAsia="方正小标宋简体" w:cs="宋体"/>
          <w:b/>
          <w:color w:val="000000"/>
          <w:kern w:val="0"/>
          <w:sz w:val="24"/>
        </w:rPr>
      </w:pPr>
      <w:r w:rsidRPr="00273B35">
        <w:rPr>
          <w:rFonts w:ascii="方正小标宋简体" w:eastAsia="方正小标宋简体" w:hint="eastAsia"/>
          <w:b/>
          <w:color w:val="000000"/>
          <w:kern w:val="0"/>
          <w:sz w:val="36"/>
          <w:szCs w:val="36"/>
        </w:rPr>
        <w:t>宁夏家庭服务业专项扶持资金申请表</w:t>
      </w:r>
    </w:p>
    <w:p w:rsidR="00B859FC" w:rsidRDefault="00B859FC" w:rsidP="00B859FC">
      <w:pPr>
        <w:widowControl/>
        <w:spacing w:line="560" w:lineRule="exact"/>
        <w:ind w:right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color w:val="000000"/>
          <w:kern w:val="0"/>
          <w:sz w:val="28"/>
          <w:szCs w:val="28"/>
        </w:rPr>
        <w:t>         </w:t>
      </w:r>
      <w:r>
        <w:rPr>
          <w:color w:val="000000"/>
          <w:kern w:val="0"/>
          <w:sz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年度）</w:t>
      </w:r>
    </w:p>
    <w:p w:rsidR="00B859FC" w:rsidRDefault="00B859FC" w:rsidP="00B859FC">
      <w:pPr>
        <w:widowControl/>
        <w:spacing w:line="560" w:lineRule="exact"/>
        <w:ind w:right="560"/>
        <w:jc w:val="center"/>
        <w:rPr>
          <w:rFonts w:asci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            填报时间：</w:t>
      </w:r>
      <w:r>
        <w:rPr>
          <w:color w:val="000000"/>
          <w:kern w:val="0"/>
          <w:sz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3"/>
        <w:gridCol w:w="652"/>
        <w:gridCol w:w="240"/>
        <w:gridCol w:w="530"/>
        <w:gridCol w:w="1748"/>
        <w:gridCol w:w="826"/>
        <w:gridCol w:w="60"/>
        <w:gridCol w:w="1205"/>
        <w:gridCol w:w="1092"/>
        <w:gridCol w:w="760"/>
        <w:gridCol w:w="624"/>
      </w:tblGrid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6315" w:type="dxa"/>
            <w:gridSpan w:val="7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注册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839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8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注册资金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(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表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系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</w:t>
            </w: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476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经营场所面积</w:t>
            </w:r>
            <w:r w:rsidRPr="00273B35">
              <w:rPr>
                <w:rFonts w:ascii="仿宋_GB2312" w:eastAsia="仿宋_GB2312" w:hint="eastAsia"/>
                <w:color w:val="000000"/>
                <w:spacing w:val="-8"/>
                <w:kern w:val="0"/>
                <w:sz w:val="24"/>
              </w:rPr>
              <w:t>(</w:t>
            </w:r>
            <w:r w:rsidRPr="00273B3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㎡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年营业额</w:t>
            </w:r>
            <w:r w:rsidRPr="00273B35">
              <w:rPr>
                <w:rFonts w:ascii="仿宋_GB2312" w:eastAsia="仿宋_GB2312" w:hint="eastAsia"/>
                <w:color w:val="000000"/>
                <w:spacing w:val="-6"/>
                <w:kern w:val="0"/>
                <w:sz w:val="24"/>
              </w:rPr>
              <w:t>(</w:t>
            </w:r>
            <w:r w:rsidRPr="00273B35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万元</w:t>
            </w:r>
            <w:r w:rsidRPr="00273B35">
              <w:rPr>
                <w:rFonts w:ascii="仿宋_GB2312" w:eastAsia="仿宋_GB2312" w:hint="eastAsia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实际纳税额</w:t>
            </w:r>
            <w:r w:rsidRPr="00273B35">
              <w:rPr>
                <w:rFonts w:ascii="仿宋_GB2312" w:eastAsia="仿宋_GB2312" w:hint="eastAsia"/>
                <w:color w:val="000000"/>
                <w:spacing w:val="-8"/>
                <w:kern w:val="0"/>
                <w:sz w:val="24"/>
              </w:rPr>
              <w:t>(</w:t>
            </w:r>
            <w:r w:rsidRPr="00273B35"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万元</w:t>
            </w:r>
            <w:r w:rsidRPr="00273B35">
              <w:rPr>
                <w:rFonts w:ascii="仿宋_GB2312" w:eastAsia="仿宋_GB2312" w:hint="eastAsia"/>
                <w:color w:val="000000"/>
                <w:spacing w:val="-8"/>
                <w:kern w:val="0"/>
                <w:sz w:val="24"/>
              </w:rPr>
              <w:t>)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核准减免税</w:t>
            </w:r>
            <w:r w:rsidRPr="00273B35">
              <w:rPr>
                <w:rFonts w:ascii="仿宋_GB2312" w:eastAsia="仿宋_GB2312" w:hint="eastAsia"/>
                <w:color w:val="000000"/>
                <w:spacing w:val="-6"/>
                <w:kern w:val="0"/>
                <w:sz w:val="24"/>
              </w:rPr>
              <w:t>(</w:t>
            </w:r>
            <w:r w:rsidRPr="00273B35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万元</w:t>
            </w:r>
            <w:r w:rsidRPr="00273B35">
              <w:rPr>
                <w:rFonts w:ascii="仿宋_GB2312" w:eastAsia="仿宋_GB2312" w:hint="eastAsia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2476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年末从业总人数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其中</w:t>
            </w:r>
            <w:r w:rsidRPr="00273B35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：</w:t>
            </w:r>
            <w:r w:rsidRPr="00273B35"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 w:val="24"/>
              </w:rPr>
              <w:t>员工制人数</w:t>
            </w:r>
          </w:p>
        </w:tc>
        <w:tc>
          <w:tcPr>
            <w:tcW w:w="2476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3035" w:type="dxa"/>
            <w:gridSpan w:val="4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经营网点（个）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其中加盟连锁店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(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476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</w:t>
            </w:r>
          </w:p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补助奖励</w:t>
            </w:r>
          </w:p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项目及</w:t>
            </w:r>
          </w:p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737" w:type="dxa"/>
            <w:gridSpan w:val="10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510"/>
          <w:jc w:val="center"/>
        </w:trPr>
        <w:tc>
          <w:tcPr>
            <w:tcW w:w="2505" w:type="dxa"/>
            <w:gridSpan w:val="3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申请金额</w:t>
            </w:r>
          </w:p>
        </w:tc>
        <w:tc>
          <w:tcPr>
            <w:tcW w:w="3104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核定金额</w:t>
            </w:r>
          </w:p>
        </w:tc>
        <w:tc>
          <w:tcPr>
            <w:tcW w:w="2476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B859FC" w:rsidTr="0034568C">
        <w:trPr>
          <w:cantSplit/>
          <w:trHeight w:val="1246"/>
          <w:jc w:val="center"/>
        </w:trPr>
        <w:tc>
          <w:tcPr>
            <w:tcW w:w="1613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</w:t>
            </w:r>
          </w:p>
          <w:p w:rsidR="00B859FC" w:rsidRPr="00273B35" w:rsidRDefault="00B859FC" w:rsidP="0034568C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</w:t>
            </w:r>
          </w:p>
          <w:p w:rsidR="00B859FC" w:rsidRPr="00273B35" w:rsidRDefault="00B859FC" w:rsidP="0034568C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B859FC" w:rsidRPr="00273B35" w:rsidRDefault="00B859FC" w:rsidP="0034568C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见</w:t>
            </w:r>
            <w:bookmarkStart w:id="0" w:name="_GoBack"/>
            <w:bookmarkEnd w:id="0"/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3404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商务主管部门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:</w:t>
            </w:r>
          </w:p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81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财政局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:</w:t>
            </w:r>
          </w:p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eastAsia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B859FC" w:rsidTr="0034568C">
        <w:trPr>
          <w:cantSplit/>
          <w:trHeight w:val="957"/>
          <w:jc w:val="center"/>
        </w:trPr>
        <w:tc>
          <w:tcPr>
            <w:tcW w:w="1613" w:type="dxa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FC" w:rsidRPr="00273B35" w:rsidRDefault="00B859FC" w:rsidP="0034568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设区的</w:t>
            </w: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</w:t>
            </w:r>
          </w:p>
          <w:p w:rsidR="00B859FC" w:rsidRPr="00273B35" w:rsidRDefault="00B859FC" w:rsidP="0034568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3404" w:type="dxa"/>
            <w:gridSpan w:val="5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商务主管部门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3681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FC" w:rsidRPr="00273B35" w:rsidRDefault="00B859FC" w:rsidP="0034568C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273B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财政局</w:t>
            </w:r>
            <w:r w:rsidRPr="00273B35">
              <w:rPr>
                <w:rFonts w:ascii="仿宋_GB2312" w:eastAsia="仿宋_GB2312" w:hint="eastAsia"/>
                <w:color w:val="000000"/>
                <w:kern w:val="0"/>
                <w:sz w:val="24"/>
              </w:rPr>
              <w:t>:</w:t>
            </w:r>
          </w:p>
        </w:tc>
      </w:tr>
    </w:tbl>
    <w:p w:rsidR="00B859FC" w:rsidRDefault="00B859FC" w:rsidP="00B859FC">
      <w:pPr>
        <w:widowControl/>
        <w:spacing w:line="560" w:lineRule="exact"/>
        <w:jc w:val="left"/>
      </w:pPr>
      <w:r w:rsidRPr="00273B35">
        <w:rPr>
          <w:rFonts w:ascii="楷体_GB2312" w:eastAsia="楷体_GB2312" w:hAnsi="宋体" w:cs="宋体" w:hint="eastAsia"/>
          <w:b/>
          <w:color w:val="000000"/>
          <w:kern w:val="0"/>
          <w:sz w:val="24"/>
        </w:rPr>
        <w:t>注：补助、奖励应按标准范围逐项认真填写。填表人：</w:t>
      </w:r>
      <w:r w:rsidRPr="00273B35">
        <w:rPr>
          <w:rFonts w:ascii="楷体_GB2312" w:eastAsia="楷体_GB2312" w:cs="宋体" w:hint="eastAsia"/>
          <w:b/>
          <w:color w:val="000000"/>
          <w:kern w:val="0"/>
          <w:sz w:val="24"/>
        </w:rPr>
        <w:t>       </w:t>
      </w:r>
      <w:r w:rsidRPr="00273B35">
        <w:rPr>
          <w:rFonts w:ascii="楷体_GB2312" w:eastAsia="楷体_GB2312" w:hAnsi="宋体" w:cs="宋体" w:hint="eastAsia"/>
          <w:b/>
          <w:color w:val="000000"/>
          <w:kern w:val="0"/>
          <w:sz w:val="24"/>
        </w:rPr>
        <w:t>联系电话：</w:t>
      </w:r>
    </w:p>
    <w:p w:rsidR="00B859FC" w:rsidRDefault="00B859FC" w:rsidP="00B859FC"/>
    <w:p w:rsidR="00023F07" w:rsidRDefault="001D4D51"/>
    <w:sectPr w:rsidR="00023F07" w:rsidSect="00B859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51" w:rsidRDefault="001D4D51" w:rsidP="00B859FC">
      <w:r>
        <w:separator/>
      </w:r>
    </w:p>
  </w:endnote>
  <w:endnote w:type="continuationSeparator" w:id="0">
    <w:p w:rsidR="001D4D51" w:rsidRDefault="001D4D51" w:rsidP="00B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51" w:rsidRDefault="001D4D51" w:rsidP="00B859FC">
      <w:r>
        <w:separator/>
      </w:r>
    </w:p>
  </w:footnote>
  <w:footnote w:type="continuationSeparator" w:id="0">
    <w:p w:rsidR="001D4D51" w:rsidRDefault="001D4D51" w:rsidP="00B8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93"/>
    <w:rsid w:val="001D4D51"/>
    <w:rsid w:val="003B2D2B"/>
    <w:rsid w:val="0089381B"/>
    <w:rsid w:val="00B859FC"/>
    <w:rsid w:val="00D2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B236B"/>
  <w15:chartTrackingRefBased/>
  <w15:docId w15:val="{2CB3641B-5443-482C-AF1F-626ED9C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9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268A-FA6F-4C00-8E7C-02008DBC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2</cp:revision>
  <dcterms:created xsi:type="dcterms:W3CDTF">2017-11-23T07:29:00Z</dcterms:created>
  <dcterms:modified xsi:type="dcterms:W3CDTF">2017-11-23T07:31:00Z</dcterms:modified>
</cp:coreProperties>
</file>